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D0D" w:rsidRDefault="002D5D0D" w:rsidP="002D5D0D">
      <w:pPr>
        <w:pStyle w:val="Ttulo1"/>
        <w:spacing w:before="45"/>
        <w:ind w:left="0" w:right="47" w:firstLine="0"/>
        <w:jc w:val="center"/>
        <w:rPr>
          <w:rFonts w:ascii="Tw Cen MT" w:hAnsi="Tw Cen MT" w:cstheme="minorHAnsi"/>
          <w:sz w:val="24"/>
          <w:szCs w:val="24"/>
        </w:rPr>
      </w:pPr>
    </w:p>
    <w:p w:rsidR="002D5D0D" w:rsidRPr="009812A0" w:rsidRDefault="002D5D0D" w:rsidP="002D5D0D">
      <w:pPr>
        <w:pStyle w:val="Ttulo1"/>
        <w:spacing w:before="45"/>
        <w:ind w:left="0" w:right="47" w:firstLine="0"/>
        <w:jc w:val="center"/>
        <w:rPr>
          <w:rFonts w:ascii="Tw Cen MT" w:hAnsi="Tw Cen MT" w:cstheme="minorHAnsi"/>
          <w:sz w:val="24"/>
          <w:szCs w:val="24"/>
        </w:rPr>
      </w:pPr>
      <w:r w:rsidRPr="009812A0">
        <w:rPr>
          <w:rFonts w:ascii="Tw Cen MT" w:hAnsi="Tw Cen MT" w:cstheme="minorHAnsi"/>
          <w:sz w:val="24"/>
          <w:szCs w:val="24"/>
        </w:rPr>
        <w:t>EDITAL DE</w:t>
      </w:r>
      <w:r w:rsidR="00627FD7">
        <w:rPr>
          <w:rFonts w:ascii="Tw Cen MT" w:hAnsi="Tw Cen MT" w:cstheme="minorHAnsi"/>
          <w:sz w:val="24"/>
          <w:szCs w:val="24"/>
        </w:rPr>
        <w:t xml:space="preserve"> CHAMAMENTO PÚBLICO Nº 01/2024.</w:t>
      </w:r>
    </w:p>
    <w:p w:rsidR="002D5D0D" w:rsidRDefault="002D5D0D" w:rsidP="002D5D0D">
      <w:pPr>
        <w:widowControl/>
        <w:spacing w:line="276" w:lineRule="auto"/>
        <w:jc w:val="center"/>
        <w:rPr>
          <w:b/>
          <w:sz w:val="24"/>
          <w:szCs w:val="24"/>
        </w:rPr>
      </w:pPr>
    </w:p>
    <w:p w:rsidR="002D5D0D" w:rsidRPr="00370C64" w:rsidRDefault="004E5D15" w:rsidP="002D5D0D">
      <w:pPr>
        <w:widowControl/>
        <w:spacing w:line="276" w:lineRule="auto"/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 xml:space="preserve">ANEXO </w:t>
      </w:r>
      <w:r w:rsidR="0093191B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Pr="004E5D15">
        <w:rPr>
          <w:b/>
          <w:sz w:val="24"/>
          <w:szCs w:val="24"/>
        </w:rPr>
        <w:t>- DOCUMENTAÇÃO OBRIGATÓRIA PARA A ETAPA DE HABILITAÇÃO</w:t>
      </w:r>
    </w:p>
    <w:p w:rsidR="00FF1772" w:rsidRPr="00627FD7" w:rsidRDefault="00FF1772" w:rsidP="00627FD7">
      <w:pPr>
        <w:widowControl/>
        <w:spacing w:line="276" w:lineRule="auto"/>
        <w:jc w:val="center"/>
        <w:rPr>
          <w:b/>
          <w:sz w:val="24"/>
          <w:szCs w:val="24"/>
        </w:rPr>
      </w:pPr>
    </w:p>
    <w:p w:rsidR="004E5D15" w:rsidRPr="00627FD7" w:rsidRDefault="004E5D15" w:rsidP="00627FD7">
      <w:pPr>
        <w:widowControl/>
        <w:shd w:val="clear" w:color="auto" w:fill="D9D9D9" w:themeFill="background1" w:themeFillShade="D9"/>
        <w:spacing w:line="276" w:lineRule="auto"/>
        <w:jc w:val="center"/>
        <w:rPr>
          <w:b/>
          <w:sz w:val="24"/>
          <w:szCs w:val="24"/>
        </w:rPr>
      </w:pPr>
      <w:r w:rsidRPr="00627FD7">
        <w:rPr>
          <w:b/>
          <w:sz w:val="24"/>
          <w:szCs w:val="24"/>
        </w:rPr>
        <w:t xml:space="preserve">PESSOA FÍSICA  </w:t>
      </w:r>
    </w:p>
    <w:p w:rsidR="00627FD7" w:rsidRPr="00627FD7" w:rsidRDefault="00627FD7" w:rsidP="00627FD7">
      <w:pPr>
        <w:widowControl/>
        <w:spacing w:line="276" w:lineRule="auto"/>
        <w:jc w:val="center"/>
        <w:rPr>
          <w:b/>
          <w:sz w:val="24"/>
          <w:szCs w:val="24"/>
        </w:rPr>
      </w:pPr>
    </w:p>
    <w:p w:rsidR="00A96146" w:rsidRPr="00FF1772" w:rsidRDefault="004E5D15" w:rsidP="00627FD7">
      <w:pPr>
        <w:pStyle w:val="PargrafodaLista"/>
        <w:widowControl/>
        <w:numPr>
          <w:ilvl w:val="0"/>
          <w:numId w:val="23"/>
        </w:numPr>
        <w:spacing w:line="276" w:lineRule="auto"/>
        <w:rPr>
          <w:sz w:val="23"/>
          <w:szCs w:val="23"/>
        </w:rPr>
      </w:pPr>
      <w:r w:rsidRPr="00FF1772">
        <w:rPr>
          <w:sz w:val="23"/>
          <w:szCs w:val="23"/>
        </w:rPr>
        <w:t>Cópia do CPF e documento de identificação com foto colorida (frente e verso) do(a) proponente;</w:t>
      </w:r>
    </w:p>
    <w:p w:rsidR="004E5D15" w:rsidRPr="00FF1772" w:rsidRDefault="004E5D15" w:rsidP="00627FD7">
      <w:pPr>
        <w:pStyle w:val="PargrafodaLista"/>
        <w:widowControl/>
        <w:numPr>
          <w:ilvl w:val="0"/>
          <w:numId w:val="23"/>
        </w:numPr>
        <w:spacing w:line="276" w:lineRule="auto"/>
        <w:rPr>
          <w:sz w:val="23"/>
          <w:szCs w:val="23"/>
        </w:rPr>
      </w:pPr>
      <w:r w:rsidRPr="00FF1772">
        <w:rPr>
          <w:sz w:val="23"/>
          <w:szCs w:val="23"/>
        </w:rPr>
        <w:t xml:space="preserve">Cópia do comprovante de residência, atualizado, em nome do(a) proponente ou autodeclaração de residência, se for o caso; </w:t>
      </w:r>
    </w:p>
    <w:p w:rsidR="004E5D15" w:rsidRPr="00FF1772" w:rsidRDefault="004E5D15" w:rsidP="00627FD7">
      <w:pPr>
        <w:pStyle w:val="PargrafodaLista"/>
        <w:widowControl/>
        <w:numPr>
          <w:ilvl w:val="0"/>
          <w:numId w:val="23"/>
        </w:numPr>
        <w:spacing w:line="276" w:lineRule="auto"/>
        <w:rPr>
          <w:sz w:val="23"/>
          <w:szCs w:val="23"/>
        </w:rPr>
      </w:pPr>
      <w:r w:rsidRPr="00FF1772">
        <w:rPr>
          <w:sz w:val="23"/>
          <w:szCs w:val="23"/>
        </w:rPr>
        <w:t xml:space="preserve">Certidão Negativa de Débitos Relativos a Créditos Tributários Federais e à Dívida Ativa da União;  </w:t>
      </w:r>
    </w:p>
    <w:p w:rsidR="004E5D15" w:rsidRPr="00FF1772" w:rsidRDefault="004E5D15" w:rsidP="00627FD7">
      <w:pPr>
        <w:pStyle w:val="PargrafodaLista"/>
        <w:widowControl/>
        <w:numPr>
          <w:ilvl w:val="0"/>
          <w:numId w:val="23"/>
        </w:numPr>
        <w:spacing w:line="276" w:lineRule="auto"/>
        <w:rPr>
          <w:sz w:val="23"/>
          <w:szCs w:val="23"/>
        </w:rPr>
      </w:pPr>
      <w:r w:rsidRPr="00FF1772">
        <w:rPr>
          <w:sz w:val="23"/>
          <w:szCs w:val="23"/>
        </w:rPr>
        <w:t xml:space="preserve">Certidão Negativa de Débitos Trabalhistas; </w:t>
      </w:r>
    </w:p>
    <w:p w:rsidR="004E5D15" w:rsidRPr="00FF1772" w:rsidRDefault="004E5D15" w:rsidP="00627FD7">
      <w:pPr>
        <w:pStyle w:val="PargrafodaLista"/>
        <w:widowControl/>
        <w:numPr>
          <w:ilvl w:val="0"/>
          <w:numId w:val="23"/>
        </w:numPr>
        <w:spacing w:line="276" w:lineRule="auto"/>
        <w:rPr>
          <w:sz w:val="23"/>
          <w:szCs w:val="23"/>
        </w:rPr>
      </w:pPr>
      <w:r w:rsidRPr="00FF1772">
        <w:rPr>
          <w:sz w:val="23"/>
          <w:szCs w:val="23"/>
        </w:rPr>
        <w:t>Certidão Negativa de Débitos Estaduais;</w:t>
      </w:r>
    </w:p>
    <w:p w:rsidR="004E5D15" w:rsidRPr="00FF1772" w:rsidRDefault="004E5D15" w:rsidP="00627FD7">
      <w:pPr>
        <w:pStyle w:val="PargrafodaLista"/>
        <w:widowControl/>
        <w:numPr>
          <w:ilvl w:val="0"/>
          <w:numId w:val="23"/>
        </w:numPr>
        <w:spacing w:line="276" w:lineRule="auto"/>
        <w:rPr>
          <w:sz w:val="23"/>
          <w:szCs w:val="23"/>
        </w:rPr>
      </w:pPr>
      <w:r w:rsidRPr="00FF1772">
        <w:rPr>
          <w:sz w:val="23"/>
          <w:szCs w:val="23"/>
        </w:rPr>
        <w:t xml:space="preserve">Certidão Negativa de Débitos Municipais; </w:t>
      </w:r>
    </w:p>
    <w:p w:rsidR="004E5D15" w:rsidRPr="00C15899" w:rsidRDefault="004E5D15" w:rsidP="00C15899">
      <w:pPr>
        <w:pStyle w:val="PargrafodaLista"/>
        <w:widowControl/>
        <w:numPr>
          <w:ilvl w:val="0"/>
          <w:numId w:val="23"/>
        </w:numPr>
        <w:spacing w:line="276" w:lineRule="auto"/>
        <w:rPr>
          <w:sz w:val="23"/>
          <w:szCs w:val="23"/>
        </w:rPr>
      </w:pPr>
      <w:r w:rsidRPr="00FF1772">
        <w:rPr>
          <w:sz w:val="23"/>
          <w:szCs w:val="23"/>
        </w:rPr>
        <w:t>Comprovante de Dados Bancários da conta corrente vinculada ao CPF do proponente. Este comprovante deve incluir o nome do banco, o número da agência e da conta corrente, juntamente com seu respectivo dígito verificador</w:t>
      </w:r>
      <w:r w:rsidR="00C15899">
        <w:rPr>
          <w:sz w:val="23"/>
          <w:szCs w:val="23"/>
        </w:rPr>
        <w:t xml:space="preserve"> ou pix - </w:t>
      </w:r>
      <w:r w:rsidR="00C15899" w:rsidRPr="00C15899">
        <w:rPr>
          <w:i/>
          <w:sz w:val="23"/>
          <w:szCs w:val="23"/>
        </w:rPr>
        <w:t>n</w:t>
      </w:r>
      <w:r w:rsidRPr="00C15899">
        <w:rPr>
          <w:i/>
          <w:sz w:val="23"/>
          <w:szCs w:val="23"/>
        </w:rPr>
        <w:t>ão serão aceitas contas do Mercado Pago, Picpay, contas destinadas ao recebimento de benefícios do Bolsa Família, contas com limites diários inferiores ao valor aprovado a ser repassado, contas conjuntas ou de terceiros.</w:t>
      </w:r>
      <w:r w:rsidRPr="00C15899">
        <w:rPr>
          <w:sz w:val="23"/>
          <w:szCs w:val="23"/>
        </w:rPr>
        <w:t xml:space="preserve"> </w:t>
      </w:r>
    </w:p>
    <w:p w:rsidR="004E5D15" w:rsidRPr="00FF1772" w:rsidRDefault="004E5D15" w:rsidP="00627FD7">
      <w:pPr>
        <w:pStyle w:val="PargrafodaLista"/>
        <w:widowControl/>
        <w:numPr>
          <w:ilvl w:val="0"/>
          <w:numId w:val="23"/>
        </w:numPr>
        <w:spacing w:line="276" w:lineRule="auto"/>
        <w:rPr>
          <w:sz w:val="23"/>
          <w:szCs w:val="23"/>
        </w:rPr>
      </w:pPr>
      <w:r w:rsidRPr="00FF1772">
        <w:rPr>
          <w:sz w:val="23"/>
          <w:szCs w:val="23"/>
        </w:rPr>
        <w:t>Autodeclaração para proponentes que optaram pelas ações afirmativas (Anexo 2 - Autodeclaração para Ações Afirmativas) preenchida e assinada, acompanhada de eventuais documentos adicionais.</w:t>
      </w:r>
    </w:p>
    <w:p w:rsidR="004E5D15" w:rsidRDefault="004E5D15" w:rsidP="00627FD7">
      <w:pPr>
        <w:pStyle w:val="PargrafodaLista"/>
        <w:spacing w:line="276" w:lineRule="auto"/>
        <w:rPr>
          <w:sz w:val="24"/>
          <w:szCs w:val="24"/>
        </w:rPr>
      </w:pPr>
    </w:p>
    <w:p w:rsidR="00FF1772" w:rsidRDefault="00A52540" w:rsidP="00C15899">
      <w:pPr>
        <w:pStyle w:val="PargrafodaLista"/>
        <w:numPr>
          <w:ilvl w:val="0"/>
          <w:numId w:val="2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ALÉM DOS DOCUMENTOS CITADOS O </w:t>
      </w:r>
      <w:r w:rsidRPr="00A52540">
        <w:rPr>
          <w:b/>
          <w:sz w:val="24"/>
          <w:szCs w:val="24"/>
        </w:rPr>
        <w:t>REPRESENTANTE</w:t>
      </w:r>
      <w:r w:rsidR="00864485">
        <w:rPr>
          <w:b/>
          <w:sz w:val="24"/>
          <w:szCs w:val="24"/>
        </w:rPr>
        <w:t xml:space="preserve">/OU INTEGRANTE </w:t>
      </w:r>
      <w:r w:rsidRPr="00A52540">
        <w:rPr>
          <w:b/>
          <w:sz w:val="24"/>
          <w:szCs w:val="24"/>
        </w:rPr>
        <w:t>DE GRUPOS COLETIVOS</w:t>
      </w:r>
      <w:r w:rsidR="00864485">
        <w:rPr>
          <w:b/>
          <w:sz w:val="24"/>
          <w:szCs w:val="24"/>
        </w:rPr>
        <w:t xml:space="preserve"> (QUADRILHA JUNINA),</w:t>
      </w:r>
      <w:r>
        <w:rPr>
          <w:sz w:val="24"/>
          <w:szCs w:val="24"/>
        </w:rPr>
        <w:t xml:space="preserve"> DEVERÁ ANEXAR</w:t>
      </w:r>
    </w:p>
    <w:p w:rsidR="00A52540" w:rsidRDefault="00A52540" w:rsidP="00627FD7">
      <w:pPr>
        <w:pStyle w:val="PargrafodaLista"/>
        <w:spacing w:line="276" w:lineRule="auto"/>
        <w:rPr>
          <w:sz w:val="24"/>
          <w:szCs w:val="24"/>
        </w:rPr>
      </w:pPr>
    </w:p>
    <w:p w:rsidR="00B93BE0" w:rsidRPr="00FF1772" w:rsidRDefault="00A52540" w:rsidP="00FF1772">
      <w:pPr>
        <w:pStyle w:val="PargrafodaLista"/>
        <w:widowControl/>
        <w:numPr>
          <w:ilvl w:val="0"/>
          <w:numId w:val="25"/>
        </w:numPr>
        <w:spacing w:line="276" w:lineRule="auto"/>
        <w:ind w:left="709"/>
        <w:rPr>
          <w:sz w:val="23"/>
          <w:szCs w:val="23"/>
        </w:rPr>
      </w:pPr>
      <w:r>
        <w:rPr>
          <w:sz w:val="23"/>
          <w:szCs w:val="23"/>
        </w:rPr>
        <w:t>Declaração fornecida por QUADRILHA JUNINA de que é integrante e ou participante do movimento de grupos coletivos de quadrilhas juninas no município com no mínimo 2 anos de atuação, assinado pelo responsável da junina.</w:t>
      </w:r>
      <w:bookmarkEnd w:id="0"/>
    </w:p>
    <w:sectPr w:rsidR="00B93BE0" w:rsidRPr="00FF1772" w:rsidSect="00627FD7">
      <w:headerReference w:type="default" r:id="rId8"/>
      <w:footerReference w:type="default" r:id="rId9"/>
      <w:pgSz w:w="11910" w:h="16840"/>
      <w:pgMar w:top="567" w:right="711" w:bottom="426" w:left="860" w:header="284" w:footer="11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35B" w:rsidRDefault="00EF635B">
      <w:r>
        <w:separator/>
      </w:r>
    </w:p>
  </w:endnote>
  <w:endnote w:type="continuationSeparator" w:id="0">
    <w:p w:rsidR="00EF635B" w:rsidRDefault="00EF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167" w:rsidRDefault="00E4296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column">
                <wp:posOffset>3746500</wp:posOffset>
              </wp:positionH>
              <wp:positionV relativeFrom="paragraph">
                <wp:posOffset>9753600</wp:posOffset>
              </wp:positionV>
              <wp:extent cx="2699385" cy="490219"/>
              <wp:effectExtent l="0" t="0" r="0" b="0"/>
              <wp:wrapNone/>
              <wp:docPr id="6" name="Forma livr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10595" y="3549178"/>
                        <a:ext cx="2670810" cy="46164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70810" h="461644" extrusionOk="0">
                            <a:moveTo>
                              <a:pt x="0" y="0"/>
                            </a:moveTo>
                            <a:lnTo>
                              <a:pt x="0" y="461644"/>
                            </a:lnTo>
                            <a:lnTo>
                              <a:pt x="2670810" y="461644"/>
                            </a:lnTo>
                            <a:lnTo>
                              <a:pt x="267081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4F2167" w:rsidRDefault="00E42962">
                          <w:pPr>
                            <w:spacing w:line="222" w:lineRule="auto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Secretaria de Estado da Cultura da Paraíba</w:t>
                          </w:r>
                        </w:p>
                        <w:p w:rsidR="004F2167" w:rsidRDefault="00E42962">
                          <w:pPr>
                            <w:spacing w:line="243" w:lineRule="auto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Rua Abdias Gomes de Almeida, 800 – Tambauzinho</w:t>
                          </w:r>
                        </w:p>
                        <w:p w:rsidR="004F2167" w:rsidRDefault="00E42962">
                          <w:pPr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João Pessoa – Paraíba – 58052-900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orma livre 6" o:spid="_x0000_s1026" style="position:absolute;margin-left:295pt;margin-top:768pt;width:212.55pt;height:38.6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670810,4616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" adj="-11796480,,5400" path="m,l,461644r2670810,l2670810,,,xe" stroked="f">
              <v:stroke joinstyle="miter"/>
              <v:formulas/>
              <v:path arrowok="t" o:extrusionok="f" o:connecttype="custom" textboxrect="0,0,2670810,461644"/>
              <v:textbox inset="7pt,3pt,7pt,3pt">
                <w:txbxContent>
                  <w:p w:rsidR="004F2167" w:rsidRDefault="00E42962">
                    <w:pPr>
                      <w:spacing w:line="222" w:lineRule="auto"/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Secretaria de Estado da Cultura da Paraíba</w:t>
                    </w:r>
                  </w:p>
                  <w:p w:rsidR="004F2167" w:rsidRDefault="00E42962">
                    <w:pPr>
                      <w:spacing w:line="243" w:lineRule="auto"/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Rua Abdias Gomes de Almeida, 800 – Tambauzinho</w:t>
                    </w:r>
                  </w:p>
                  <w:p w:rsidR="004F2167" w:rsidRDefault="00E42962">
                    <w:pPr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João Pessoa – Paraíba – 58052-900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35B" w:rsidRDefault="00EF635B">
      <w:r>
        <w:separator/>
      </w:r>
    </w:p>
  </w:footnote>
  <w:footnote w:type="continuationSeparator" w:id="0">
    <w:p w:rsidR="00EF635B" w:rsidRDefault="00EF6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BF5" w:rsidRPr="00C032C0" w:rsidRDefault="00C032C0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  <w:r w:rsidRPr="00C032C0">
      <w:rPr>
        <w:noProof/>
        <w:sz w:val="26"/>
        <w:szCs w:val="26"/>
        <w:lang w:val="pt-BR" w:eastAsia="pt-BR"/>
      </w:rPr>
      <w:drawing>
        <wp:anchor distT="0" distB="0" distL="114300" distR="114300" simplePos="0" relativeHeight="251661312" behindDoc="1" locked="0" layoutInCell="1" allowOverlap="1" wp14:anchorId="19490A83" wp14:editId="222508AD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6446737" cy="67627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1207" cy="676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3BF5" w:rsidRPr="00C032C0" w:rsidRDefault="007A3BF5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C032C0" w:rsidRPr="00C032C0" w:rsidRDefault="00C032C0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C032C0" w:rsidRPr="00C032C0" w:rsidRDefault="00C032C0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C032C0" w:rsidRPr="00C032C0" w:rsidRDefault="00C032C0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C032C0" w:rsidRPr="00C032C0" w:rsidRDefault="00C032C0" w:rsidP="009F67E8">
    <w:pPr>
      <w:pStyle w:val="Corpodetexto"/>
    </w:pPr>
  </w:p>
  <w:p w:rsidR="00C032C0" w:rsidRDefault="00C032C0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Pr="00C032C0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C032C0" w:rsidRPr="00C032C0" w:rsidRDefault="00C032C0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C032C0" w:rsidRPr="00C032C0" w:rsidRDefault="00C032C0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C032C0" w:rsidRPr="00C032C0" w:rsidRDefault="00C032C0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C032C0" w:rsidRPr="00C032C0" w:rsidRDefault="00C032C0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C032C0" w:rsidRPr="00C032C0" w:rsidRDefault="00C032C0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C032C0" w:rsidRPr="00C032C0" w:rsidRDefault="00C032C0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C032C0" w:rsidRPr="00C032C0" w:rsidRDefault="00C032C0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813544" w:rsidRPr="00C032C0" w:rsidRDefault="00813544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813544" w:rsidRPr="00C032C0" w:rsidRDefault="00813544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813544" w:rsidRPr="00C032C0" w:rsidRDefault="00813544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813544" w:rsidRPr="00C032C0" w:rsidRDefault="00813544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813544" w:rsidRPr="00C032C0" w:rsidRDefault="00813544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813544" w:rsidRPr="00C032C0" w:rsidRDefault="00813544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813544" w:rsidRPr="00C032C0" w:rsidRDefault="00813544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E291B"/>
    <w:multiLevelType w:val="hybridMultilevel"/>
    <w:tmpl w:val="CF24161C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0700F"/>
    <w:multiLevelType w:val="hybridMultilevel"/>
    <w:tmpl w:val="5E126060"/>
    <w:lvl w:ilvl="0" w:tplc="FC4EDAAA">
      <w:start w:val="1"/>
      <w:numFmt w:val="bullet"/>
      <w:lvlText w:val=""/>
      <w:lvlJc w:val="left"/>
      <w:pPr>
        <w:ind w:left="1069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884647E"/>
    <w:multiLevelType w:val="hybridMultilevel"/>
    <w:tmpl w:val="E58E28BA"/>
    <w:lvl w:ilvl="0" w:tplc="0416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" w15:restartNumberingAfterBreak="0">
    <w:nsid w:val="0F4F6EDC"/>
    <w:multiLevelType w:val="hybridMultilevel"/>
    <w:tmpl w:val="EC1EBAAC"/>
    <w:lvl w:ilvl="0" w:tplc="9512701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724040F"/>
    <w:multiLevelType w:val="multilevel"/>
    <w:tmpl w:val="B7F243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75A1BA4"/>
    <w:multiLevelType w:val="multilevel"/>
    <w:tmpl w:val="341EEF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B6D3247"/>
    <w:multiLevelType w:val="hybridMultilevel"/>
    <w:tmpl w:val="3BA822CA"/>
    <w:lvl w:ilvl="0" w:tplc="8A22A9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01002B"/>
    <w:multiLevelType w:val="hybridMultilevel"/>
    <w:tmpl w:val="4BE869B0"/>
    <w:lvl w:ilvl="0" w:tplc="04160001">
      <w:start w:val="1"/>
      <w:numFmt w:val="bullet"/>
      <w:lvlText w:val=""/>
      <w:lvlJc w:val="left"/>
      <w:pPr>
        <w:ind w:left="1672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392" w:hanging="360"/>
      </w:pPr>
    </w:lvl>
    <w:lvl w:ilvl="2" w:tplc="0416001B" w:tentative="1">
      <w:start w:val="1"/>
      <w:numFmt w:val="lowerRoman"/>
      <w:lvlText w:val="%3."/>
      <w:lvlJc w:val="right"/>
      <w:pPr>
        <w:ind w:left="3112" w:hanging="180"/>
      </w:pPr>
    </w:lvl>
    <w:lvl w:ilvl="3" w:tplc="0416000F" w:tentative="1">
      <w:start w:val="1"/>
      <w:numFmt w:val="decimal"/>
      <w:lvlText w:val="%4."/>
      <w:lvlJc w:val="left"/>
      <w:pPr>
        <w:ind w:left="3832" w:hanging="360"/>
      </w:pPr>
    </w:lvl>
    <w:lvl w:ilvl="4" w:tplc="04160019" w:tentative="1">
      <w:start w:val="1"/>
      <w:numFmt w:val="lowerLetter"/>
      <w:lvlText w:val="%5."/>
      <w:lvlJc w:val="left"/>
      <w:pPr>
        <w:ind w:left="4552" w:hanging="360"/>
      </w:pPr>
    </w:lvl>
    <w:lvl w:ilvl="5" w:tplc="0416001B" w:tentative="1">
      <w:start w:val="1"/>
      <w:numFmt w:val="lowerRoman"/>
      <w:lvlText w:val="%6."/>
      <w:lvlJc w:val="right"/>
      <w:pPr>
        <w:ind w:left="5272" w:hanging="180"/>
      </w:pPr>
    </w:lvl>
    <w:lvl w:ilvl="6" w:tplc="0416000F" w:tentative="1">
      <w:start w:val="1"/>
      <w:numFmt w:val="decimal"/>
      <w:lvlText w:val="%7."/>
      <w:lvlJc w:val="left"/>
      <w:pPr>
        <w:ind w:left="5992" w:hanging="360"/>
      </w:pPr>
    </w:lvl>
    <w:lvl w:ilvl="7" w:tplc="04160019" w:tentative="1">
      <w:start w:val="1"/>
      <w:numFmt w:val="lowerLetter"/>
      <w:lvlText w:val="%8."/>
      <w:lvlJc w:val="left"/>
      <w:pPr>
        <w:ind w:left="6712" w:hanging="360"/>
      </w:pPr>
    </w:lvl>
    <w:lvl w:ilvl="8" w:tplc="0416001B" w:tentative="1">
      <w:start w:val="1"/>
      <w:numFmt w:val="lowerRoman"/>
      <w:lvlText w:val="%9."/>
      <w:lvlJc w:val="right"/>
      <w:pPr>
        <w:ind w:left="7432" w:hanging="180"/>
      </w:pPr>
    </w:lvl>
  </w:abstractNum>
  <w:abstractNum w:abstractNumId="8" w15:restartNumberingAfterBreak="0">
    <w:nsid w:val="365A5D06"/>
    <w:multiLevelType w:val="hybridMultilevel"/>
    <w:tmpl w:val="163E8CDA"/>
    <w:lvl w:ilvl="0" w:tplc="04160017">
      <w:start w:val="1"/>
      <w:numFmt w:val="lowerLetter"/>
      <w:lvlText w:val="%1)"/>
      <w:lvlJc w:val="left"/>
      <w:pPr>
        <w:ind w:left="1672" w:hanging="360"/>
      </w:pPr>
    </w:lvl>
    <w:lvl w:ilvl="1" w:tplc="04160019" w:tentative="1">
      <w:start w:val="1"/>
      <w:numFmt w:val="lowerLetter"/>
      <w:lvlText w:val="%2."/>
      <w:lvlJc w:val="left"/>
      <w:pPr>
        <w:ind w:left="2392" w:hanging="360"/>
      </w:pPr>
    </w:lvl>
    <w:lvl w:ilvl="2" w:tplc="0416001B" w:tentative="1">
      <w:start w:val="1"/>
      <w:numFmt w:val="lowerRoman"/>
      <w:lvlText w:val="%3."/>
      <w:lvlJc w:val="right"/>
      <w:pPr>
        <w:ind w:left="3112" w:hanging="180"/>
      </w:pPr>
    </w:lvl>
    <w:lvl w:ilvl="3" w:tplc="0416000F" w:tentative="1">
      <w:start w:val="1"/>
      <w:numFmt w:val="decimal"/>
      <w:lvlText w:val="%4."/>
      <w:lvlJc w:val="left"/>
      <w:pPr>
        <w:ind w:left="3832" w:hanging="360"/>
      </w:pPr>
    </w:lvl>
    <w:lvl w:ilvl="4" w:tplc="04160019" w:tentative="1">
      <w:start w:val="1"/>
      <w:numFmt w:val="lowerLetter"/>
      <w:lvlText w:val="%5."/>
      <w:lvlJc w:val="left"/>
      <w:pPr>
        <w:ind w:left="4552" w:hanging="360"/>
      </w:pPr>
    </w:lvl>
    <w:lvl w:ilvl="5" w:tplc="0416001B" w:tentative="1">
      <w:start w:val="1"/>
      <w:numFmt w:val="lowerRoman"/>
      <w:lvlText w:val="%6."/>
      <w:lvlJc w:val="right"/>
      <w:pPr>
        <w:ind w:left="5272" w:hanging="180"/>
      </w:pPr>
    </w:lvl>
    <w:lvl w:ilvl="6" w:tplc="0416000F" w:tentative="1">
      <w:start w:val="1"/>
      <w:numFmt w:val="decimal"/>
      <w:lvlText w:val="%7."/>
      <w:lvlJc w:val="left"/>
      <w:pPr>
        <w:ind w:left="5992" w:hanging="360"/>
      </w:pPr>
    </w:lvl>
    <w:lvl w:ilvl="7" w:tplc="04160019" w:tentative="1">
      <w:start w:val="1"/>
      <w:numFmt w:val="lowerLetter"/>
      <w:lvlText w:val="%8."/>
      <w:lvlJc w:val="left"/>
      <w:pPr>
        <w:ind w:left="6712" w:hanging="360"/>
      </w:pPr>
    </w:lvl>
    <w:lvl w:ilvl="8" w:tplc="0416001B" w:tentative="1">
      <w:start w:val="1"/>
      <w:numFmt w:val="lowerRoman"/>
      <w:lvlText w:val="%9."/>
      <w:lvlJc w:val="right"/>
      <w:pPr>
        <w:ind w:left="7432" w:hanging="180"/>
      </w:pPr>
    </w:lvl>
  </w:abstractNum>
  <w:abstractNum w:abstractNumId="9" w15:restartNumberingAfterBreak="0">
    <w:nsid w:val="3A510555"/>
    <w:multiLevelType w:val="hybridMultilevel"/>
    <w:tmpl w:val="E3168360"/>
    <w:lvl w:ilvl="0" w:tplc="9634DAC4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20932"/>
    <w:multiLevelType w:val="hybridMultilevel"/>
    <w:tmpl w:val="6AE41EAA"/>
    <w:lvl w:ilvl="0" w:tplc="188E7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92E10"/>
    <w:multiLevelType w:val="hybridMultilevel"/>
    <w:tmpl w:val="43846A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14259"/>
    <w:multiLevelType w:val="hybridMultilevel"/>
    <w:tmpl w:val="10C6B776"/>
    <w:lvl w:ilvl="0" w:tplc="0416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13" w15:restartNumberingAfterBreak="0">
    <w:nsid w:val="4B000DE0"/>
    <w:multiLevelType w:val="multilevel"/>
    <w:tmpl w:val="D8EC50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F357229"/>
    <w:multiLevelType w:val="hybridMultilevel"/>
    <w:tmpl w:val="A526299A"/>
    <w:lvl w:ilvl="0" w:tplc="0416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15" w15:restartNumberingAfterBreak="0">
    <w:nsid w:val="520A0A34"/>
    <w:multiLevelType w:val="hybridMultilevel"/>
    <w:tmpl w:val="EBE2F526"/>
    <w:lvl w:ilvl="0" w:tplc="25A6CCA8">
      <w:start w:val="5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EF696C"/>
    <w:multiLevelType w:val="multilevel"/>
    <w:tmpl w:val="2F7C15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90C5964"/>
    <w:multiLevelType w:val="hybridMultilevel"/>
    <w:tmpl w:val="29DC4CE0"/>
    <w:lvl w:ilvl="0" w:tplc="0416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8" w15:restartNumberingAfterBreak="0">
    <w:nsid w:val="5B3005C2"/>
    <w:multiLevelType w:val="multilevel"/>
    <w:tmpl w:val="341EEF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8357BB2"/>
    <w:multiLevelType w:val="hybridMultilevel"/>
    <w:tmpl w:val="D7265D3E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4C2040"/>
    <w:multiLevelType w:val="hybridMultilevel"/>
    <w:tmpl w:val="D7265D3E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D110B"/>
    <w:multiLevelType w:val="hybridMultilevel"/>
    <w:tmpl w:val="32EAB1CC"/>
    <w:lvl w:ilvl="0" w:tplc="0416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 w15:restartNumberingAfterBreak="0">
    <w:nsid w:val="7D200729"/>
    <w:multiLevelType w:val="hybridMultilevel"/>
    <w:tmpl w:val="029A0EDA"/>
    <w:lvl w:ilvl="0" w:tplc="0416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23" w15:restartNumberingAfterBreak="0">
    <w:nsid w:val="7DC36DE4"/>
    <w:multiLevelType w:val="multilevel"/>
    <w:tmpl w:val="0CB01E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ED223B6"/>
    <w:multiLevelType w:val="multilevel"/>
    <w:tmpl w:val="9C88A1BE"/>
    <w:lvl w:ilvl="0">
      <w:start w:val="1"/>
      <w:numFmt w:val="decimal"/>
      <w:lvlText w:val="%1."/>
      <w:lvlJc w:val="left"/>
      <w:pPr>
        <w:ind w:left="5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26" w:hanging="1440"/>
      </w:pPr>
      <w:rPr>
        <w:rFonts w:hint="default"/>
      </w:rPr>
    </w:lvl>
  </w:abstractNum>
  <w:abstractNum w:abstractNumId="25" w15:restartNumberingAfterBreak="0">
    <w:nsid w:val="7EF31385"/>
    <w:multiLevelType w:val="multilevel"/>
    <w:tmpl w:val="35FEA9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25"/>
  </w:num>
  <w:num w:numId="2">
    <w:abstractNumId w:val="13"/>
  </w:num>
  <w:num w:numId="3">
    <w:abstractNumId w:val="23"/>
  </w:num>
  <w:num w:numId="4">
    <w:abstractNumId w:val="18"/>
  </w:num>
  <w:num w:numId="5">
    <w:abstractNumId w:val="4"/>
  </w:num>
  <w:num w:numId="6">
    <w:abstractNumId w:val="16"/>
  </w:num>
  <w:num w:numId="7">
    <w:abstractNumId w:val="14"/>
  </w:num>
  <w:num w:numId="8">
    <w:abstractNumId w:val="24"/>
  </w:num>
  <w:num w:numId="9">
    <w:abstractNumId w:val="0"/>
  </w:num>
  <w:num w:numId="10">
    <w:abstractNumId w:val="20"/>
  </w:num>
  <w:num w:numId="11">
    <w:abstractNumId w:val="10"/>
  </w:num>
  <w:num w:numId="12">
    <w:abstractNumId w:val="21"/>
  </w:num>
  <w:num w:numId="13">
    <w:abstractNumId w:val="5"/>
  </w:num>
  <w:num w:numId="14">
    <w:abstractNumId w:val="22"/>
  </w:num>
  <w:num w:numId="15">
    <w:abstractNumId w:val="2"/>
  </w:num>
  <w:num w:numId="16">
    <w:abstractNumId w:val="17"/>
  </w:num>
  <w:num w:numId="17">
    <w:abstractNumId w:val="12"/>
  </w:num>
  <w:num w:numId="18">
    <w:abstractNumId w:val="8"/>
  </w:num>
  <w:num w:numId="19">
    <w:abstractNumId w:val="7"/>
  </w:num>
  <w:num w:numId="20">
    <w:abstractNumId w:val="19"/>
  </w:num>
  <w:num w:numId="21">
    <w:abstractNumId w:val="3"/>
  </w:num>
  <w:num w:numId="22">
    <w:abstractNumId w:val="9"/>
  </w:num>
  <w:num w:numId="23">
    <w:abstractNumId w:val="11"/>
  </w:num>
  <w:num w:numId="24">
    <w:abstractNumId w:val="6"/>
  </w:num>
  <w:num w:numId="25">
    <w:abstractNumId w:val="15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167"/>
    <w:rsid w:val="0001133D"/>
    <w:rsid w:val="000427A3"/>
    <w:rsid w:val="0008042B"/>
    <w:rsid w:val="00086FAE"/>
    <w:rsid w:val="00091EE7"/>
    <w:rsid w:val="000B4A38"/>
    <w:rsid w:val="000F6B47"/>
    <w:rsid w:val="00134965"/>
    <w:rsid w:val="0013676E"/>
    <w:rsid w:val="00136FB2"/>
    <w:rsid w:val="001656AF"/>
    <w:rsid w:val="00173AEE"/>
    <w:rsid w:val="001845C0"/>
    <w:rsid w:val="001B4FB1"/>
    <w:rsid w:val="001B625B"/>
    <w:rsid w:val="001C4D99"/>
    <w:rsid w:val="001D4B6E"/>
    <w:rsid w:val="001E441B"/>
    <w:rsid w:val="001F6335"/>
    <w:rsid w:val="0022283D"/>
    <w:rsid w:val="00235485"/>
    <w:rsid w:val="00263AA5"/>
    <w:rsid w:val="00285D93"/>
    <w:rsid w:val="002B0BEC"/>
    <w:rsid w:val="002B1C85"/>
    <w:rsid w:val="002B4988"/>
    <w:rsid w:val="002D1CFC"/>
    <w:rsid w:val="002D5D0D"/>
    <w:rsid w:val="002E690B"/>
    <w:rsid w:val="00307EB5"/>
    <w:rsid w:val="003936B6"/>
    <w:rsid w:val="003C0C19"/>
    <w:rsid w:val="00412358"/>
    <w:rsid w:val="004261B0"/>
    <w:rsid w:val="00466A96"/>
    <w:rsid w:val="00487E24"/>
    <w:rsid w:val="00496A40"/>
    <w:rsid w:val="004C0DB6"/>
    <w:rsid w:val="004E5D15"/>
    <w:rsid w:val="004F1183"/>
    <w:rsid w:val="004F2167"/>
    <w:rsid w:val="0050073D"/>
    <w:rsid w:val="00501F5F"/>
    <w:rsid w:val="00503B74"/>
    <w:rsid w:val="00530158"/>
    <w:rsid w:val="005A0891"/>
    <w:rsid w:val="005A2719"/>
    <w:rsid w:val="005A5833"/>
    <w:rsid w:val="005B1615"/>
    <w:rsid w:val="005C6E4F"/>
    <w:rsid w:val="005D2F48"/>
    <w:rsid w:val="00627FD7"/>
    <w:rsid w:val="00642346"/>
    <w:rsid w:val="00652B1E"/>
    <w:rsid w:val="006615DD"/>
    <w:rsid w:val="00675ECA"/>
    <w:rsid w:val="006818C0"/>
    <w:rsid w:val="006959E1"/>
    <w:rsid w:val="006A151C"/>
    <w:rsid w:val="006C1B22"/>
    <w:rsid w:val="006F74BF"/>
    <w:rsid w:val="00705A2E"/>
    <w:rsid w:val="00747D79"/>
    <w:rsid w:val="00754872"/>
    <w:rsid w:val="00772722"/>
    <w:rsid w:val="007743E7"/>
    <w:rsid w:val="00783868"/>
    <w:rsid w:val="00785D8F"/>
    <w:rsid w:val="007A041B"/>
    <w:rsid w:val="007A3BF5"/>
    <w:rsid w:val="0080608B"/>
    <w:rsid w:val="0080647A"/>
    <w:rsid w:val="00813544"/>
    <w:rsid w:val="008239BB"/>
    <w:rsid w:val="008557D1"/>
    <w:rsid w:val="00864485"/>
    <w:rsid w:val="008661D9"/>
    <w:rsid w:val="008719A0"/>
    <w:rsid w:val="008C5DD6"/>
    <w:rsid w:val="008E0F53"/>
    <w:rsid w:val="0090345D"/>
    <w:rsid w:val="0091425C"/>
    <w:rsid w:val="00917ED8"/>
    <w:rsid w:val="00930CB0"/>
    <w:rsid w:val="0093191B"/>
    <w:rsid w:val="00947F0C"/>
    <w:rsid w:val="009778FD"/>
    <w:rsid w:val="009812A0"/>
    <w:rsid w:val="00990544"/>
    <w:rsid w:val="00992AEB"/>
    <w:rsid w:val="009964D7"/>
    <w:rsid w:val="009C3545"/>
    <w:rsid w:val="009C7B58"/>
    <w:rsid w:val="009F67E8"/>
    <w:rsid w:val="00A0619D"/>
    <w:rsid w:val="00A3522E"/>
    <w:rsid w:val="00A50D1C"/>
    <w:rsid w:val="00A52540"/>
    <w:rsid w:val="00A63A2E"/>
    <w:rsid w:val="00A96146"/>
    <w:rsid w:val="00AE520B"/>
    <w:rsid w:val="00AE59A0"/>
    <w:rsid w:val="00B21CD1"/>
    <w:rsid w:val="00B267BC"/>
    <w:rsid w:val="00B406D9"/>
    <w:rsid w:val="00B84B55"/>
    <w:rsid w:val="00B93BE0"/>
    <w:rsid w:val="00BA06B4"/>
    <w:rsid w:val="00BA39B9"/>
    <w:rsid w:val="00BD66C4"/>
    <w:rsid w:val="00BE593A"/>
    <w:rsid w:val="00C0251C"/>
    <w:rsid w:val="00C032C0"/>
    <w:rsid w:val="00C0427D"/>
    <w:rsid w:val="00C15899"/>
    <w:rsid w:val="00C34F2E"/>
    <w:rsid w:val="00C51AA7"/>
    <w:rsid w:val="00C55B69"/>
    <w:rsid w:val="00C56C6B"/>
    <w:rsid w:val="00C906A7"/>
    <w:rsid w:val="00D52FFE"/>
    <w:rsid w:val="00D86638"/>
    <w:rsid w:val="00D97E29"/>
    <w:rsid w:val="00DB1893"/>
    <w:rsid w:val="00DB2A67"/>
    <w:rsid w:val="00DC1466"/>
    <w:rsid w:val="00DD10B1"/>
    <w:rsid w:val="00DD480E"/>
    <w:rsid w:val="00DE2B08"/>
    <w:rsid w:val="00E05814"/>
    <w:rsid w:val="00E17B7E"/>
    <w:rsid w:val="00E25897"/>
    <w:rsid w:val="00E36D7F"/>
    <w:rsid w:val="00E42962"/>
    <w:rsid w:val="00E5675B"/>
    <w:rsid w:val="00E77D27"/>
    <w:rsid w:val="00EB4013"/>
    <w:rsid w:val="00EC22A6"/>
    <w:rsid w:val="00EC3374"/>
    <w:rsid w:val="00ED60EA"/>
    <w:rsid w:val="00EF635B"/>
    <w:rsid w:val="00F10F5B"/>
    <w:rsid w:val="00F31D3C"/>
    <w:rsid w:val="00F4593C"/>
    <w:rsid w:val="00F4623D"/>
    <w:rsid w:val="00F50837"/>
    <w:rsid w:val="00F52A8B"/>
    <w:rsid w:val="00F835B7"/>
    <w:rsid w:val="00F90F94"/>
    <w:rsid w:val="00FE4D0E"/>
    <w:rsid w:val="00FF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9C1B3E-C6AE-44E2-AB03-E6B30C3A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786" w:hanging="567"/>
      <w:outlineLvl w:val="0"/>
    </w:pPr>
    <w:rPr>
      <w:b/>
      <w:bCs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786" w:hanging="56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9"/>
      <w:jc w:val="center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A06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06B4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BA06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06B4"/>
    <w:rPr>
      <w:lang w:eastAsia="en-US"/>
    </w:rPr>
  </w:style>
  <w:style w:type="character" w:styleId="nfase">
    <w:name w:val="Emphasis"/>
    <w:basedOn w:val="Fontepargpadro"/>
    <w:uiPriority w:val="20"/>
    <w:qFormat/>
    <w:rsid w:val="00EC3374"/>
    <w:rPr>
      <w:i/>
      <w:iCs/>
    </w:rPr>
  </w:style>
  <w:style w:type="character" w:styleId="Forte">
    <w:name w:val="Strong"/>
    <w:basedOn w:val="Fontepargpadro"/>
    <w:uiPriority w:val="22"/>
    <w:qFormat/>
    <w:rsid w:val="0080608B"/>
    <w:rPr>
      <w:b/>
      <w:bCs/>
    </w:rPr>
  </w:style>
  <w:style w:type="paragraph" w:customStyle="1" w:styleId="textocentralizado">
    <w:name w:val="texto_centralizado"/>
    <w:basedOn w:val="Normal"/>
    <w:rsid w:val="0080608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ED60E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042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042B"/>
    <w:rPr>
      <w:rFonts w:ascii="Segoe UI" w:hAnsi="Segoe UI" w:cs="Segoe UI"/>
      <w:sz w:val="18"/>
      <w:szCs w:val="18"/>
      <w:lang w:eastAsia="en-US"/>
    </w:rPr>
  </w:style>
  <w:style w:type="paragraph" w:styleId="SemEspaamento">
    <w:name w:val="No Spacing"/>
    <w:uiPriority w:val="1"/>
    <w:qFormat/>
    <w:rsid w:val="00F10F5B"/>
    <w:rPr>
      <w:lang w:eastAsia="en-US"/>
    </w:rPr>
  </w:style>
  <w:style w:type="character" w:styleId="TtulodoLivro">
    <w:name w:val="Book Title"/>
    <w:basedOn w:val="Fontepargpadro"/>
    <w:uiPriority w:val="33"/>
    <w:qFormat/>
    <w:rsid w:val="00F10F5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vjsVwVQF8agE5Cv7VZoUUBKmFw==">AMUW2mVcUYIre0Zb+OoGLMF1BrCeXPNy8yTXvFohnTimBxJfZF0jsYY+aAtsgzGMjwSrqGNx2QT9pZqYQGjy5p5bg56j1mAh/7Vm4WWnKkvOPlVqaquIMxnvNh51ELFtAepY2pvJgnvQqCz+L5EtYUG/S0JwjMTUCQ==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OD07</dc:creator>
  <cp:lastModifiedBy>GEORGE MARQUES</cp:lastModifiedBy>
  <cp:revision>17</cp:revision>
  <cp:lastPrinted>2024-04-26T12:27:00Z</cp:lastPrinted>
  <dcterms:created xsi:type="dcterms:W3CDTF">2024-06-16T15:44:00Z</dcterms:created>
  <dcterms:modified xsi:type="dcterms:W3CDTF">2024-09-23T00:41:00Z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2021-08-03T00:00:00Z</vt:filetime>
  </property>
</Properties>
</file>